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63" w:rsidRPr="00E52D63" w:rsidRDefault="00E52D63" w:rsidP="00E52D63">
      <w:pPr>
        <w:shd w:val="clear" w:color="auto" w:fill="FFFFFF"/>
        <w:spacing w:before="100" w:beforeAutospacing="1" w:after="100" w:afterAutospacing="1" w:line="36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color w:val="111111"/>
          <w:szCs w:val="24"/>
          <w:lang w:val="en-GB" w:eastAsia="es-AR"/>
        </w:rPr>
      </w:pPr>
      <w:r w:rsidRPr="00E52D63">
        <w:rPr>
          <w:rFonts w:ascii="Times New Roman" w:eastAsia="Times New Roman" w:hAnsi="Times New Roman" w:cs="Times New Roman"/>
          <w:bCs/>
          <w:i/>
          <w:color w:val="111111"/>
          <w:szCs w:val="24"/>
          <w:lang w:val="en-GB" w:eastAsia="es-AR"/>
        </w:rPr>
        <w:t>UNIT 1: Hazards</w:t>
      </w:r>
    </w:p>
    <w:p w:rsidR="00E52D63" w:rsidRPr="00E52D63" w:rsidRDefault="00E52D63" w:rsidP="00E52D63">
      <w:pPr>
        <w:shd w:val="clear" w:color="auto" w:fill="FFFFFF"/>
        <w:spacing w:before="100" w:beforeAutospacing="1" w:after="100" w:afterAutospacing="1" w:line="36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color w:val="111111"/>
          <w:szCs w:val="24"/>
          <w:lang w:val="en-GB" w:eastAsia="es-AR"/>
        </w:rPr>
      </w:pPr>
      <w:r w:rsidRPr="00E52D63">
        <w:rPr>
          <w:rFonts w:ascii="Times New Roman" w:eastAsia="Times New Roman" w:hAnsi="Times New Roman" w:cs="Times New Roman"/>
          <w:bCs/>
          <w:i/>
          <w:color w:val="111111"/>
          <w:szCs w:val="24"/>
          <w:lang w:val="en-GB" w:eastAsia="es-AR"/>
        </w:rPr>
        <w:t>Date: 7</w:t>
      </w:r>
      <w:r w:rsidRPr="00E52D63">
        <w:rPr>
          <w:rFonts w:ascii="Times New Roman" w:eastAsia="Times New Roman" w:hAnsi="Times New Roman" w:cs="Times New Roman"/>
          <w:bCs/>
          <w:i/>
          <w:color w:val="111111"/>
          <w:szCs w:val="24"/>
          <w:vertAlign w:val="superscript"/>
          <w:lang w:val="en-GB" w:eastAsia="es-AR"/>
        </w:rPr>
        <w:t>th</w:t>
      </w:r>
      <w:r w:rsidRPr="00E52D63">
        <w:rPr>
          <w:rFonts w:ascii="Times New Roman" w:eastAsia="Times New Roman" w:hAnsi="Times New Roman" w:cs="Times New Roman"/>
          <w:bCs/>
          <w:i/>
          <w:color w:val="111111"/>
          <w:szCs w:val="24"/>
          <w:lang w:val="en-GB" w:eastAsia="es-AR"/>
        </w:rPr>
        <w:t xml:space="preserve"> May </w:t>
      </w:r>
    </w:p>
    <w:tbl>
      <w:tblPr>
        <w:tblStyle w:val="Tablaconcuadrcula"/>
        <w:tblpPr w:leftFromText="141" w:rightFromText="141" w:vertAnchor="page" w:horzAnchor="margin" w:tblpXSpec="right" w:tblpY="7416"/>
        <w:tblW w:w="9650" w:type="dxa"/>
        <w:tblLook w:val="04A0" w:firstRow="1" w:lastRow="0" w:firstColumn="1" w:lastColumn="0" w:noHBand="0" w:noVBand="1"/>
      </w:tblPr>
      <w:tblGrid>
        <w:gridCol w:w="2284"/>
        <w:gridCol w:w="2787"/>
        <w:gridCol w:w="2297"/>
        <w:gridCol w:w="2282"/>
      </w:tblGrid>
      <w:tr w:rsidR="004A636E" w:rsidTr="004A636E">
        <w:trPr>
          <w:trHeight w:val="481"/>
        </w:trPr>
        <w:tc>
          <w:tcPr>
            <w:tcW w:w="2284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HAZARD</w:t>
            </w:r>
          </w:p>
        </w:tc>
        <w:tc>
          <w:tcPr>
            <w:tcW w:w="2787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2297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</w:t>
            </w:r>
          </w:p>
        </w:tc>
        <w:tc>
          <w:tcPr>
            <w:tcW w:w="2282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EFFECTS</w:t>
            </w:r>
          </w:p>
        </w:tc>
      </w:tr>
      <w:tr w:rsidR="004A636E" w:rsidTr="004A636E">
        <w:trPr>
          <w:trHeight w:val="2055"/>
        </w:trPr>
        <w:tc>
          <w:tcPr>
            <w:tcW w:w="2284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HAZARDS</w:t>
            </w:r>
          </w:p>
        </w:tc>
        <w:tc>
          <w:tcPr>
            <w:tcW w:w="2787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Cause immediate harm.</w:t>
            </w:r>
          </w:p>
        </w:tc>
        <w:tc>
          <w:tcPr>
            <w:tcW w:w="2297" w:type="dxa"/>
            <w:vAlign w:val="center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0FC2B7A3" wp14:editId="3C0BA5A8">
                  <wp:simplePos x="0" y="0"/>
                  <wp:positionH relativeFrom="column">
                    <wp:posOffset>282093</wp:posOffset>
                  </wp:positionH>
                  <wp:positionV relativeFrom="paragraph">
                    <wp:posOffset>25773</wp:posOffset>
                  </wp:positionV>
                  <wp:extent cx="746235" cy="1008180"/>
                  <wp:effectExtent l="0" t="0" r="0" b="1905"/>
                  <wp:wrapNone/>
                  <wp:docPr id="1" name="Imagen 1" descr="Falls &amp; Ladders | Weigand-Omega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s &amp; Ladders | Weigand-Omega Man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35" cy="100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636E" w:rsidRPr="004A636E" w:rsidRDefault="004A636E" w:rsidP="004A636E">
            <w:pPr>
              <w:jc w:val="center"/>
              <w:rPr>
                <w:lang w:val="en-GB"/>
              </w:rPr>
            </w:pPr>
          </w:p>
          <w:p w:rsidR="004A636E" w:rsidRDefault="004A636E" w:rsidP="004A636E">
            <w:pPr>
              <w:jc w:val="center"/>
              <w:rPr>
                <w:lang w:val="en-GB"/>
              </w:rPr>
            </w:pPr>
          </w:p>
          <w:p w:rsidR="004A636E" w:rsidRDefault="004A636E" w:rsidP="004A636E">
            <w:pPr>
              <w:jc w:val="center"/>
              <w:rPr>
                <w:lang w:val="en-GB"/>
              </w:rPr>
            </w:pPr>
          </w:p>
          <w:p w:rsidR="004A636E" w:rsidRDefault="004A636E" w:rsidP="004A636E">
            <w:pPr>
              <w:jc w:val="center"/>
              <w:rPr>
                <w:lang w:val="en-GB"/>
              </w:rPr>
            </w:pPr>
          </w:p>
          <w:p w:rsidR="004A636E" w:rsidRDefault="004A636E" w:rsidP="004A636E">
            <w:pPr>
              <w:jc w:val="center"/>
              <w:rPr>
                <w:lang w:val="en-GB"/>
              </w:rPr>
            </w:pPr>
          </w:p>
          <w:p w:rsidR="004A636E" w:rsidRPr="004A636E" w:rsidRDefault="004A636E" w:rsidP="004A63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A636E">
              <w:rPr>
                <w:rFonts w:ascii="Times New Roman" w:hAnsi="Times New Roman" w:cs="Times New Roman"/>
                <w:sz w:val="24"/>
                <w:lang w:val="en-GB"/>
              </w:rPr>
              <w:t>fall</w:t>
            </w:r>
          </w:p>
        </w:tc>
        <w:tc>
          <w:tcPr>
            <w:tcW w:w="2282" w:type="dxa"/>
            <w:vAlign w:val="center"/>
          </w:tcPr>
          <w:p w:rsidR="004A636E" w:rsidRPr="004A636E" w:rsidRDefault="004A636E" w:rsidP="004A636E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Someone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COULD </w:t>
            </w:r>
            <w:r w:rsidRPr="004A63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 an arm.</w:t>
            </w:r>
          </w:p>
        </w:tc>
      </w:tr>
      <w:tr w:rsidR="004A636E" w:rsidTr="004A636E">
        <w:trPr>
          <w:trHeight w:val="2055"/>
        </w:trPr>
        <w:tc>
          <w:tcPr>
            <w:tcW w:w="2284" w:type="dxa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7" w:type="dxa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97" w:type="dxa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</w:tcPr>
          <w:p w:rsidR="004A636E" w:rsidRDefault="004A636E" w:rsidP="004A636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D0D60" w:rsidRPr="00BD0D60" w:rsidRDefault="00BD0D60" w:rsidP="00BD0D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0D60">
        <w:rPr>
          <w:rFonts w:ascii="Times New Roman" w:hAnsi="Times New Roman" w:cs="Times New Roman"/>
          <w:b/>
          <w:sz w:val="24"/>
          <w:szCs w:val="24"/>
          <w:lang w:val="en-GB"/>
        </w:rPr>
        <w:t>PRACTICAL WORK #1</w:t>
      </w:r>
    </w:p>
    <w:p w:rsidR="00413174" w:rsidRDefault="00BD0D60" w:rsidP="00BD0D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can work in pairs or groups of three. </w:t>
      </w:r>
    </w:p>
    <w:p w:rsidR="00BD0D60" w:rsidRDefault="00BD0D60" w:rsidP="00BD0D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the activities in a Word document and send it by email. (</w:t>
      </w:r>
      <w:hyperlink r:id="rId9" w:history="1">
        <w:r w:rsidRPr="00D02F27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patlalli758@gmail.com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D0D60" w:rsidRDefault="00BD0D60" w:rsidP="00BD0D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D60">
        <w:rPr>
          <w:rFonts w:ascii="Times New Roman" w:hAnsi="Times New Roman" w:cs="Times New Roman"/>
          <w:sz w:val="24"/>
          <w:szCs w:val="24"/>
          <w:u w:val="single"/>
          <w:lang w:val="en-GB"/>
        </w:rPr>
        <w:t>Deadline</w:t>
      </w:r>
      <w:r>
        <w:rPr>
          <w:rFonts w:ascii="Times New Roman" w:hAnsi="Times New Roman" w:cs="Times New Roman"/>
          <w:sz w:val="24"/>
          <w:szCs w:val="24"/>
          <w:lang w:val="en-GB"/>
        </w:rPr>
        <w:t>: 12</w:t>
      </w:r>
      <w:r w:rsidRPr="00BD0D6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</w:p>
    <w:p w:rsidR="00BD0D60" w:rsidRDefault="00BD0D60" w:rsidP="00BD0D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D60">
        <w:rPr>
          <w:rFonts w:ascii="Times New Roman" w:hAnsi="Times New Roman" w:cs="Times New Roman"/>
          <w:sz w:val="24"/>
          <w:szCs w:val="24"/>
          <w:u w:val="single"/>
          <w:lang w:val="en-GB"/>
        </w:rPr>
        <w:t>Member of the group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:………………………………..</w:t>
      </w:r>
      <w:proofErr w:type="gramEnd"/>
    </w:p>
    <w:p w:rsidR="00BD0D60" w:rsidRPr="00BD0D60" w:rsidRDefault="00BD0D60" w:rsidP="00BD0D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D60">
        <w:rPr>
          <w:rFonts w:ascii="Times New Roman" w:hAnsi="Times New Roman" w:cs="Times New Roman"/>
          <w:sz w:val="24"/>
          <w:szCs w:val="24"/>
          <w:lang w:val="en-GB"/>
        </w:rPr>
        <w:t xml:space="preserve">In the title of the file, write your full names (name + surname). </w:t>
      </w:r>
    </w:p>
    <w:p w:rsidR="00BD0D60" w:rsidRDefault="00BD0D60" w:rsidP="00BD0D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D60">
        <w:rPr>
          <w:rFonts w:ascii="Times New Roman" w:hAnsi="Times New Roman" w:cs="Times New Roman"/>
          <w:sz w:val="24"/>
          <w:szCs w:val="24"/>
          <w:lang w:val="en-GB"/>
        </w:rPr>
        <w:t xml:space="preserve">For example: PW 1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Patricia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Lalli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D60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BD0D60">
        <w:rPr>
          <w:rFonts w:ascii="Times New Roman" w:hAnsi="Times New Roman" w:cs="Times New Roman"/>
          <w:sz w:val="24"/>
          <w:szCs w:val="24"/>
          <w:lang w:val="en-GB"/>
        </w:rPr>
        <w:t xml:space="preserve"> …….., ……….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D0D60" w:rsidRDefault="00BD0D60" w:rsidP="00BD0D6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Complete the chart with information from unit 1. Include: type of hazard, characteristic, picture with an example, description of the hazard and effects.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modal verbs). </w:t>
      </w:r>
      <w:r w:rsidR="004A636E">
        <w:rPr>
          <w:rFonts w:ascii="Times New Roman" w:hAnsi="Times New Roman" w:cs="Times New Roman"/>
          <w:sz w:val="24"/>
          <w:szCs w:val="24"/>
          <w:lang w:val="en-GB"/>
        </w:rPr>
        <w:t xml:space="preserve">You have to find 10 examples from different types of hazards. </w:t>
      </w:r>
      <w:r>
        <w:rPr>
          <w:rFonts w:ascii="Times New Roman" w:hAnsi="Times New Roman" w:cs="Times New Roman"/>
          <w:sz w:val="24"/>
          <w:szCs w:val="24"/>
          <w:lang w:val="en-GB"/>
        </w:rPr>
        <w:t>There is an example.</w:t>
      </w:r>
    </w:p>
    <w:p w:rsidR="00BD0D60" w:rsidRPr="00BD0D60" w:rsidRDefault="00BD0D60" w:rsidP="00BD0D6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D0D60" w:rsidRPr="00BD0D60" w:rsidSect="00E52D63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F3" w:rsidRDefault="003C3AF3" w:rsidP="00E52D63">
      <w:pPr>
        <w:spacing w:after="0" w:line="240" w:lineRule="auto"/>
      </w:pPr>
      <w:r>
        <w:separator/>
      </w:r>
    </w:p>
  </w:endnote>
  <w:endnote w:type="continuationSeparator" w:id="0">
    <w:p w:rsidR="003C3AF3" w:rsidRDefault="003C3AF3" w:rsidP="00E5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F3" w:rsidRDefault="003C3AF3" w:rsidP="00E52D63">
      <w:pPr>
        <w:spacing w:after="0" w:line="240" w:lineRule="auto"/>
      </w:pPr>
      <w:r>
        <w:separator/>
      </w:r>
    </w:p>
  </w:footnote>
  <w:footnote w:type="continuationSeparator" w:id="0">
    <w:p w:rsidR="003C3AF3" w:rsidRDefault="003C3AF3" w:rsidP="00E5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F3" w:rsidRDefault="003C3AF3">
    <w:pPr>
      <w:pStyle w:val="Encabezado"/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1" wp14:anchorId="485E3DA7" wp14:editId="626FFBF1">
          <wp:simplePos x="0" y="0"/>
          <wp:positionH relativeFrom="column">
            <wp:posOffset>492672</wp:posOffset>
          </wp:positionH>
          <wp:positionV relativeFrom="paragraph">
            <wp:posOffset>-172085</wp:posOffset>
          </wp:positionV>
          <wp:extent cx="5313405" cy="321276"/>
          <wp:effectExtent l="0" t="0" r="0" b="3175"/>
          <wp:wrapNone/>
          <wp:docPr id="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3405" cy="321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A60"/>
    <w:multiLevelType w:val="hybridMultilevel"/>
    <w:tmpl w:val="49248014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6E5CFD"/>
    <w:multiLevelType w:val="multilevel"/>
    <w:tmpl w:val="27B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106AE"/>
    <w:multiLevelType w:val="hybridMultilevel"/>
    <w:tmpl w:val="BEF436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D61"/>
    <w:multiLevelType w:val="hybridMultilevel"/>
    <w:tmpl w:val="7AD6D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453F"/>
    <w:multiLevelType w:val="hybridMultilevel"/>
    <w:tmpl w:val="91AE5D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3"/>
    <w:rsid w:val="003C3AF3"/>
    <w:rsid w:val="00413174"/>
    <w:rsid w:val="004A636E"/>
    <w:rsid w:val="00BD0D60"/>
    <w:rsid w:val="00E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2D6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52D6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2D63"/>
    <w:rPr>
      <w:b/>
      <w:bCs/>
    </w:rPr>
  </w:style>
  <w:style w:type="character" w:styleId="nfasis">
    <w:name w:val="Emphasis"/>
    <w:basedOn w:val="Fuentedeprrafopredeter"/>
    <w:uiPriority w:val="20"/>
    <w:qFormat/>
    <w:rsid w:val="00E52D6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52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63"/>
  </w:style>
  <w:style w:type="paragraph" w:styleId="Piedepgina">
    <w:name w:val="footer"/>
    <w:basedOn w:val="Normal"/>
    <w:link w:val="PiedepginaCar"/>
    <w:uiPriority w:val="99"/>
    <w:unhideWhenUsed/>
    <w:rsid w:val="00E52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63"/>
  </w:style>
  <w:style w:type="paragraph" w:styleId="Prrafodelista">
    <w:name w:val="List Paragraph"/>
    <w:basedOn w:val="Normal"/>
    <w:uiPriority w:val="34"/>
    <w:qFormat/>
    <w:rsid w:val="003C3A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2D6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52D6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2D63"/>
    <w:rPr>
      <w:b/>
      <w:bCs/>
    </w:rPr>
  </w:style>
  <w:style w:type="character" w:styleId="nfasis">
    <w:name w:val="Emphasis"/>
    <w:basedOn w:val="Fuentedeprrafopredeter"/>
    <w:uiPriority w:val="20"/>
    <w:qFormat/>
    <w:rsid w:val="00E52D6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52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63"/>
  </w:style>
  <w:style w:type="paragraph" w:styleId="Piedepgina">
    <w:name w:val="footer"/>
    <w:basedOn w:val="Normal"/>
    <w:link w:val="PiedepginaCar"/>
    <w:uiPriority w:val="99"/>
    <w:unhideWhenUsed/>
    <w:rsid w:val="00E52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63"/>
  </w:style>
  <w:style w:type="paragraph" w:styleId="Prrafodelista">
    <w:name w:val="List Paragraph"/>
    <w:basedOn w:val="Normal"/>
    <w:uiPriority w:val="34"/>
    <w:qFormat/>
    <w:rsid w:val="003C3A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lalli75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2021-05-07T12:32:00Z</dcterms:created>
  <dcterms:modified xsi:type="dcterms:W3CDTF">2021-05-07T17:18:00Z</dcterms:modified>
</cp:coreProperties>
</file>